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8"/>
        <w:gridCol w:w="7002"/>
      </w:tblGrid>
      <w:tr w:rsidR="00783726" w:rsidRPr="00783726" w:rsidTr="00EC1B93">
        <w:trPr>
          <w:tblHeader/>
        </w:trPr>
        <w:tc>
          <w:tcPr>
            <w:tcW w:w="31409" w:type="dxa"/>
            <w:gridSpan w:val="2"/>
            <w:hideMark/>
          </w:tcPr>
          <w:p w:rsidR="00783726" w:rsidRPr="00783726" w:rsidRDefault="00E34A27" w:rsidP="00783726">
            <w:pPr>
              <w:tabs>
                <w:tab w:val="right" w:pos="14457"/>
              </w:tabs>
              <w:kinsoku w:val="0"/>
              <w:overflowPunct w:val="0"/>
              <w:ind w:left="-7330"/>
              <w:jc w:val="right"/>
              <w:rPr>
                <w:rFonts w:cs="Arial"/>
                <w:szCs w:val="20"/>
              </w:rPr>
            </w:pPr>
            <w:r w:rsidRPr="00783726">
              <w:rPr>
                <w:rFonts w:cs="Arial"/>
                <w:szCs w:val="20"/>
                <w:highlight w:val="green"/>
              </w:rPr>
              <w:fldChar w:fldCharType="begin"/>
            </w:r>
            <w:r w:rsidR="00783726" w:rsidRPr="00783726">
              <w:rPr>
                <w:rFonts w:cs="Arial"/>
                <w:szCs w:val="20"/>
                <w:highlight w:val="green"/>
              </w:rPr>
              <w:instrText xml:space="preserve"> QUOTE "AG.Reference='BALGENCPT | DCPT.ETT.Co.Siret | DCPT.ETT.Exercice' " \* MERGEFORMAT </w:instrText>
            </w:r>
            <w:r w:rsidRPr="00783726">
              <w:rPr>
                <w:rFonts w:cs="Arial"/>
                <w:szCs w:val="20"/>
                <w:highlight w:val="green"/>
              </w:rPr>
              <w:fldChar w:fldCharType="separate"/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>='BALGENCPT | DCPT.ETT.</w:t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783726" w:rsidRPr="00783726">
              <w:rPr>
                <w:rFonts w:cs="Arial"/>
                <w:szCs w:val="20"/>
              </w:rPr>
              <w:t xml:space="preserve"> </w:t>
            </w:r>
            <w:r w:rsidRPr="00783726">
              <w:rPr>
                <w:rFonts w:cs="Arial"/>
                <w:szCs w:val="20"/>
                <w:highlight w:val="green"/>
              </w:rPr>
              <w:fldChar w:fldCharType="end"/>
            </w:r>
            <w:r w:rsidRPr="00783726">
              <w:rPr>
                <w:rFonts w:cs="Arial"/>
                <w:szCs w:val="20"/>
                <w:highlight w:val="green"/>
              </w:rPr>
              <w:fldChar w:fldCharType="begin"/>
            </w:r>
            <w:r w:rsidR="00783726" w:rsidRPr="00783726">
              <w:rPr>
                <w:rFonts w:cs="Arial"/>
                <w:szCs w:val="20"/>
                <w:highlight w:val="green"/>
              </w:rPr>
              <w:instrText xml:space="preserve"> QUOTE "[L]-AG.AfficherLigneSi='DBAL.ETT.Ed.TypeEdition = ''P''' " \* MERGEFORMAT </w:instrText>
            </w:r>
            <w:r w:rsidRPr="00783726">
              <w:rPr>
                <w:rFonts w:cs="Arial"/>
                <w:szCs w:val="20"/>
                <w:highlight w:val="green"/>
              </w:rPr>
              <w:fldChar w:fldCharType="separate"/>
            </w:r>
            <w:r w:rsidR="00783726" w:rsidRPr="00783726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AG.AfficherLigneSi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>='DBAL.ETT.</w:t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Ed.TypeEdition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 xml:space="preserve"> = ''P'''</w:t>
            </w:r>
            <w:r w:rsidR="00783726" w:rsidRPr="00783726">
              <w:rPr>
                <w:rFonts w:cs="Arial"/>
                <w:szCs w:val="20"/>
              </w:rPr>
              <w:t xml:space="preserve"> </w:t>
            </w:r>
            <w:r w:rsidRPr="00783726">
              <w:rPr>
                <w:rFonts w:cs="Arial"/>
                <w:szCs w:val="20"/>
                <w:highlight w:val="green"/>
              </w:rPr>
              <w:fldChar w:fldCharType="end"/>
            </w:r>
            <w:r w:rsidR="00783726" w:rsidRPr="00783726">
              <w:rPr>
                <w:rFonts w:cs="Arial"/>
                <w:szCs w:val="20"/>
              </w:rPr>
              <w:t>Édition provisoire</w:t>
            </w:r>
          </w:p>
        </w:tc>
      </w:tr>
      <w:tr w:rsidR="00783726" w:rsidRPr="00783726" w:rsidTr="00EC1B93">
        <w:trPr>
          <w:tblHeader/>
        </w:trPr>
        <w:tc>
          <w:tcPr>
            <w:tcW w:w="31409" w:type="dxa"/>
            <w:gridSpan w:val="2"/>
            <w:hideMark/>
          </w:tcPr>
          <w:p w:rsidR="00783726" w:rsidRPr="00783726" w:rsidRDefault="00E34A27" w:rsidP="00783726">
            <w:pPr>
              <w:tabs>
                <w:tab w:val="right" w:pos="14457"/>
              </w:tabs>
              <w:kinsoku w:val="0"/>
              <w:overflowPunct w:val="0"/>
              <w:ind w:left="-7330"/>
              <w:jc w:val="right"/>
              <w:rPr>
                <w:rFonts w:cs="Arial"/>
                <w:szCs w:val="20"/>
                <w:highlight w:val="green"/>
              </w:rPr>
            </w:pPr>
            <w:r w:rsidRPr="00783726">
              <w:rPr>
                <w:rFonts w:cs="Arial"/>
                <w:szCs w:val="20"/>
                <w:highlight w:val="green"/>
              </w:rPr>
              <w:fldChar w:fldCharType="begin"/>
            </w:r>
            <w:r w:rsidR="00783726" w:rsidRPr="00783726">
              <w:rPr>
                <w:rFonts w:cs="Arial"/>
                <w:szCs w:val="20"/>
                <w:highlight w:val="green"/>
              </w:rPr>
              <w:instrText xml:space="preserve"> QUOTE "[L]-AG.AfficherLigneSi='DBAL.ETT.Ed.TypeEdition = ''D''' " \* MERGEFORMAT </w:instrText>
            </w:r>
            <w:r w:rsidRPr="00783726">
              <w:rPr>
                <w:rFonts w:cs="Arial"/>
                <w:szCs w:val="20"/>
                <w:highlight w:val="green"/>
              </w:rPr>
              <w:fldChar w:fldCharType="separate"/>
            </w:r>
            <w:r w:rsidR="00783726" w:rsidRPr="00783726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AG.AfficherLigneSi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>='DBAL.ETT.</w:t>
            </w:r>
            <w:proofErr w:type="spellStart"/>
            <w:r w:rsidR="00783726" w:rsidRPr="00783726">
              <w:rPr>
                <w:rFonts w:cs="Arial"/>
                <w:szCs w:val="20"/>
                <w:highlight w:val="green"/>
              </w:rPr>
              <w:t>Ed.TypeEdition</w:t>
            </w:r>
            <w:proofErr w:type="spellEnd"/>
            <w:r w:rsidR="00783726" w:rsidRPr="00783726">
              <w:rPr>
                <w:rFonts w:cs="Arial"/>
                <w:szCs w:val="20"/>
                <w:highlight w:val="green"/>
              </w:rPr>
              <w:t xml:space="preserve"> = ''D'''</w:t>
            </w:r>
            <w:r w:rsidR="00783726" w:rsidRPr="00783726">
              <w:rPr>
                <w:rFonts w:cs="Arial"/>
                <w:szCs w:val="20"/>
              </w:rPr>
              <w:t xml:space="preserve"> </w:t>
            </w:r>
            <w:r w:rsidRPr="00783726">
              <w:rPr>
                <w:rFonts w:cs="Arial"/>
                <w:szCs w:val="20"/>
                <w:highlight w:val="green"/>
              </w:rPr>
              <w:fldChar w:fldCharType="end"/>
            </w:r>
            <w:r w:rsidR="00783726" w:rsidRPr="00783726">
              <w:rPr>
                <w:rFonts w:cs="Arial"/>
                <w:szCs w:val="20"/>
              </w:rPr>
              <w:t>Édition définitive</w:t>
            </w:r>
          </w:p>
        </w:tc>
      </w:tr>
      <w:tr w:rsidR="00783726" w:rsidRPr="00783726" w:rsidTr="00EC1B93">
        <w:trPr>
          <w:tblHeader/>
        </w:trPr>
        <w:tc>
          <w:tcPr>
            <w:tcW w:w="31409" w:type="dxa"/>
            <w:gridSpan w:val="2"/>
            <w:hideMark/>
          </w:tcPr>
          <w:p w:rsidR="00783726" w:rsidRPr="00783726" w:rsidRDefault="00783726" w:rsidP="00783726">
            <w:pPr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783726">
              <w:rPr>
                <w:rFonts w:cs="Arial"/>
                <w:b/>
                <w:bCs/>
                <w:sz w:val="24"/>
                <w:szCs w:val="24"/>
              </w:rPr>
              <w:t>BALANCE RÉGLEMENTAIRE DES COMPTES DU GRAND LIVRE</w:t>
            </w:r>
          </w:p>
        </w:tc>
      </w:tr>
      <w:tr w:rsidR="00783726" w:rsidRPr="00783726" w:rsidTr="00EC1B93">
        <w:trPr>
          <w:tblHeader/>
        </w:trPr>
        <w:tc>
          <w:tcPr>
            <w:tcW w:w="31409" w:type="dxa"/>
            <w:gridSpan w:val="2"/>
            <w:hideMark/>
          </w:tcPr>
          <w:p w:rsidR="00783726" w:rsidRPr="00783726" w:rsidRDefault="00783726" w:rsidP="00783726">
            <w:pPr>
              <w:kinsoku w:val="0"/>
              <w:overflowPunct w:val="0"/>
              <w:jc w:val="center"/>
              <w:rPr>
                <w:rFonts w:cs="Arial"/>
                <w:szCs w:val="20"/>
              </w:rPr>
            </w:pPr>
            <w:r w:rsidRPr="00783726">
              <w:rPr>
                <w:rFonts w:cs="Arial"/>
                <w:szCs w:val="20"/>
              </w:rPr>
              <w:t xml:space="preserve">arrêtée à la date du </w:t>
            </w:r>
            <w:r w:rsidR="00E34A27" w:rsidRPr="00783726">
              <w:rPr>
                <w:rFonts w:cs="Arial"/>
                <w:szCs w:val="20"/>
                <w:highlight w:val="magenta"/>
              </w:rPr>
              <w:fldChar w:fldCharType="begin"/>
            </w:r>
            <w:r w:rsidRPr="00783726">
              <w:rPr>
                <w:rFonts w:cs="Arial"/>
                <w:szCs w:val="20"/>
                <w:highlight w:val="magenta"/>
              </w:rPr>
              <w:instrText xml:space="preserve"> QUOTE "DBAL.ETT.Ed.DateArrete(dd/MM/yyyy) " \* MERGEFORMAT </w:instrText>
            </w:r>
            <w:r w:rsidR="00E34A27" w:rsidRPr="00783726">
              <w:rPr>
                <w:rFonts w:cs="Arial"/>
                <w:szCs w:val="20"/>
                <w:highlight w:val="magenta"/>
              </w:rPr>
              <w:fldChar w:fldCharType="separate"/>
            </w:r>
            <w:r w:rsidRPr="00783726">
              <w:rPr>
                <w:rFonts w:cs="Arial"/>
                <w:szCs w:val="20"/>
                <w:highlight w:val="magenta"/>
              </w:rPr>
              <w:t>DBAL.ETT.</w:t>
            </w:r>
            <w:proofErr w:type="spellStart"/>
            <w:r w:rsidRPr="00783726">
              <w:rPr>
                <w:rFonts w:cs="Arial"/>
                <w:szCs w:val="20"/>
                <w:highlight w:val="magenta"/>
              </w:rPr>
              <w:t>Ed.DateArrete</w:t>
            </w:r>
            <w:proofErr w:type="spellEnd"/>
            <w:r w:rsidRPr="00783726">
              <w:rPr>
                <w:rFonts w:cs="Arial"/>
                <w:szCs w:val="20"/>
                <w:highlight w:val="magenta"/>
              </w:rPr>
              <w:t>(dd/MM/</w:t>
            </w:r>
            <w:proofErr w:type="spellStart"/>
            <w:r w:rsidRPr="00783726">
              <w:rPr>
                <w:rFonts w:cs="Arial"/>
                <w:szCs w:val="20"/>
                <w:highlight w:val="magenta"/>
              </w:rPr>
              <w:t>yyyy</w:t>
            </w:r>
            <w:proofErr w:type="spellEnd"/>
            <w:r w:rsidRPr="00783726">
              <w:rPr>
                <w:rFonts w:cs="Arial"/>
                <w:szCs w:val="20"/>
                <w:highlight w:val="magenta"/>
              </w:rPr>
              <w:t>)</w:t>
            </w:r>
            <w:r w:rsidRPr="00783726">
              <w:rPr>
                <w:rFonts w:cs="Arial"/>
                <w:szCs w:val="20"/>
              </w:rPr>
              <w:t xml:space="preserve"> </w:t>
            </w:r>
            <w:r w:rsidR="00E34A27" w:rsidRPr="00783726">
              <w:rPr>
                <w:rFonts w:cs="Arial"/>
                <w:szCs w:val="20"/>
                <w:highlight w:val="magenta"/>
              </w:rPr>
              <w:fldChar w:fldCharType="end"/>
            </w:r>
          </w:p>
        </w:tc>
      </w:tr>
      <w:tr w:rsidR="00783726" w:rsidRPr="00783726" w:rsidTr="00EC1B93">
        <w:trPr>
          <w:tblHeader/>
        </w:trPr>
        <w:tc>
          <w:tcPr>
            <w:tcW w:w="15412" w:type="dxa"/>
          </w:tcPr>
          <w:p w:rsidR="00783726" w:rsidRPr="00783726" w:rsidRDefault="00783726" w:rsidP="00783726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  <w:tc>
          <w:tcPr>
            <w:tcW w:w="15997" w:type="dxa"/>
          </w:tcPr>
          <w:p w:rsidR="00783726" w:rsidRPr="00783726" w:rsidRDefault="00783726" w:rsidP="00783726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  <w:tr w:rsidR="00783726" w:rsidRPr="00783726" w:rsidTr="00EC1B93">
        <w:trPr>
          <w:tblHeader/>
        </w:trPr>
        <w:tc>
          <w:tcPr>
            <w:tcW w:w="15412" w:type="dxa"/>
          </w:tcPr>
          <w:p w:rsidR="00783726" w:rsidRPr="00783726" w:rsidRDefault="00783726" w:rsidP="00783726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  <w:tc>
          <w:tcPr>
            <w:tcW w:w="15997" w:type="dxa"/>
          </w:tcPr>
          <w:p w:rsidR="00783726" w:rsidRPr="00783726" w:rsidRDefault="00783726" w:rsidP="00783726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  <w:tr w:rsidR="00783726" w:rsidRPr="00783726" w:rsidTr="00EC1B93">
        <w:trPr>
          <w:tblHeader/>
        </w:trPr>
        <w:tc>
          <w:tcPr>
            <w:tcW w:w="15412" w:type="dxa"/>
            <w:hideMark/>
          </w:tcPr>
          <w:p w:rsidR="00783726" w:rsidRPr="00F85309" w:rsidRDefault="00E34A27" w:rsidP="00783726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85309">
              <w:rPr>
                <w:rFonts w:cs="Arial"/>
                <w:sz w:val="16"/>
                <w:szCs w:val="16"/>
              </w:rPr>
              <w:fldChar w:fldCharType="begin"/>
            </w:r>
            <w:r w:rsidR="00783726" w:rsidRPr="00F85309">
              <w:rPr>
                <w:rFonts w:cs="Arial"/>
                <w:sz w:val="16"/>
                <w:szCs w:val="16"/>
              </w:rPr>
              <w:instrText xml:space="preserve"> QUOTE "DBAL.ETT.Co.CodeBC " \* MERGEFORMAT </w:instrText>
            </w:r>
            <w:r w:rsidRPr="00F85309">
              <w:rPr>
                <w:rFonts w:cs="Arial"/>
                <w:sz w:val="16"/>
                <w:szCs w:val="16"/>
              </w:rPr>
              <w:fldChar w:fldCharType="separate"/>
            </w:r>
            <w:r w:rsidR="00783726" w:rsidRPr="00F85309">
              <w:rPr>
                <w:rFonts w:cs="Arial"/>
                <w:sz w:val="16"/>
                <w:szCs w:val="16"/>
                <w:highlight w:val="magenta"/>
              </w:rPr>
              <w:t>DBAL.ETT.</w:t>
            </w:r>
            <w:proofErr w:type="spellStart"/>
            <w:r w:rsidR="00783726" w:rsidRPr="00F85309">
              <w:rPr>
                <w:rFonts w:cs="Arial"/>
                <w:sz w:val="16"/>
                <w:szCs w:val="16"/>
                <w:highlight w:val="magenta"/>
              </w:rPr>
              <w:t>Co.CodeBC</w:t>
            </w:r>
            <w:proofErr w:type="spellEnd"/>
            <w:r w:rsidR="00783726" w:rsidRPr="00F85309">
              <w:rPr>
                <w:rFonts w:cs="Arial"/>
                <w:sz w:val="16"/>
                <w:szCs w:val="16"/>
              </w:rPr>
              <w:t xml:space="preserve"> </w:t>
            </w:r>
            <w:r w:rsidRPr="00F85309">
              <w:rPr>
                <w:rFonts w:cs="Arial"/>
                <w:sz w:val="16"/>
                <w:szCs w:val="16"/>
              </w:rPr>
              <w:fldChar w:fldCharType="end"/>
            </w:r>
            <w:r w:rsidR="00783726" w:rsidRPr="00F85309">
              <w:rPr>
                <w:rFonts w:cs="Arial"/>
                <w:sz w:val="16"/>
                <w:szCs w:val="16"/>
              </w:rPr>
              <w:t xml:space="preserve"> – </w:t>
            </w:r>
            <w:r w:rsidRPr="00F85309">
              <w:rPr>
                <w:rFonts w:cs="Arial"/>
                <w:sz w:val="16"/>
                <w:szCs w:val="16"/>
              </w:rPr>
              <w:fldChar w:fldCharType="begin"/>
            </w:r>
            <w:r w:rsidR="00783726" w:rsidRPr="00F85309">
              <w:rPr>
                <w:rFonts w:cs="Arial"/>
                <w:sz w:val="16"/>
                <w:szCs w:val="16"/>
              </w:rPr>
              <w:instrText xml:space="preserve"> QUOTE "DBAL.ETT.Co.Libelle " \* MERGEFORMAT </w:instrText>
            </w:r>
            <w:r w:rsidRPr="00F85309">
              <w:rPr>
                <w:rFonts w:cs="Arial"/>
                <w:sz w:val="16"/>
                <w:szCs w:val="16"/>
              </w:rPr>
              <w:fldChar w:fldCharType="separate"/>
            </w:r>
            <w:r w:rsidR="00783726" w:rsidRPr="00F85309">
              <w:rPr>
                <w:rFonts w:cs="Arial"/>
                <w:sz w:val="16"/>
                <w:szCs w:val="16"/>
                <w:highlight w:val="magenta"/>
              </w:rPr>
              <w:t>DBAL.ETT.</w:t>
            </w:r>
            <w:proofErr w:type="spellStart"/>
            <w:r w:rsidR="00783726" w:rsidRPr="00F85309">
              <w:rPr>
                <w:rFonts w:cs="Arial"/>
                <w:sz w:val="16"/>
                <w:szCs w:val="16"/>
                <w:highlight w:val="magenta"/>
              </w:rPr>
              <w:t>Co.Libelle</w:t>
            </w:r>
            <w:proofErr w:type="spellEnd"/>
            <w:r w:rsidR="00783726" w:rsidRPr="00F85309">
              <w:rPr>
                <w:rFonts w:cs="Arial"/>
                <w:sz w:val="16"/>
                <w:szCs w:val="16"/>
              </w:rPr>
              <w:t xml:space="preserve"> </w:t>
            </w:r>
            <w:r w:rsidRPr="00F85309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5997" w:type="dxa"/>
            <w:hideMark/>
          </w:tcPr>
          <w:p w:rsidR="00783726" w:rsidRPr="00F85309" w:rsidRDefault="00783726" w:rsidP="00783726">
            <w:pPr>
              <w:kinsoku w:val="0"/>
              <w:overflowPunct w:val="0"/>
              <w:jc w:val="right"/>
              <w:rPr>
                <w:rFonts w:cs="Arial"/>
                <w:sz w:val="16"/>
                <w:szCs w:val="16"/>
                <w:highlight w:val="magenta"/>
              </w:rPr>
            </w:pPr>
            <w:r w:rsidRPr="00F85309">
              <w:rPr>
                <w:rFonts w:cs="Arial"/>
                <w:sz w:val="16"/>
                <w:szCs w:val="16"/>
              </w:rPr>
              <w:t xml:space="preserve">Exercice : </w:t>
            </w:r>
            <w:r w:rsidR="00E34A27" w:rsidRPr="00F85309">
              <w:rPr>
                <w:rFonts w:cs="Arial"/>
                <w:sz w:val="16"/>
                <w:szCs w:val="16"/>
              </w:rPr>
              <w:fldChar w:fldCharType="begin"/>
            </w:r>
            <w:r w:rsidRPr="00F85309">
              <w:rPr>
                <w:rFonts w:cs="Arial"/>
                <w:sz w:val="16"/>
                <w:szCs w:val="16"/>
              </w:rPr>
              <w:instrText xml:space="preserve"> QUOTE "DBAL.ETT.Exercice " \* MERGEFORMAT </w:instrText>
            </w:r>
            <w:r w:rsidR="00E34A27" w:rsidRPr="00F85309">
              <w:rPr>
                <w:rFonts w:cs="Arial"/>
                <w:sz w:val="16"/>
                <w:szCs w:val="16"/>
              </w:rPr>
              <w:fldChar w:fldCharType="separate"/>
            </w:r>
            <w:r w:rsidRPr="00F85309">
              <w:rPr>
                <w:rFonts w:cs="Arial"/>
                <w:sz w:val="16"/>
                <w:szCs w:val="16"/>
                <w:highlight w:val="magenta"/>
              </w:rPr>
              <w:t>DBAL.ETT.Exercice</w:t>
            </w:r>
            <w:r w:rsidRPr="00F85309">
              <w:rPr>
                <w:rFonts w:cs="Arial"/>
                <w:sz w:val="16"/>
                <w:szCs w:val="16"/>
              </w:rPr>
              <w:t xml:space="preserve"> </w:t>
            </w:r>
            <w:r w:rsidR="00E34A27" w:rsidRPr="00F85309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783726" w:rsidRPr="00783726" w:rsidTr="00EC1B93">
        <w:trPr>
          <w:tblHeader/>
        </w:trPr>
        <w:tc>
          <w:tcPr>
            <w:tcW w:w="31409" w:type="dxa"/>
            <w:gridSpan w:val="2"/>
            <w:hideMark/>
          </w:tcPr>
          <w:p w:rsidR="00783726" w:rsidRPr="00F85309" w:rsidRDefault="00E34A27" w:rsidP="00783726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85309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instrText xml:space="preserve"> QUOTE "[L]-AG.AfficherLigneSi='DBAL.ETT.Co.TypeBC = ''BA'' or DBAL.ETT.Co.TypeBC = ''BR''' " \* MERGEFORMAT </w:instrText>
            </w:r>
            <w:r w:rsidRPr="00F85309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>AG.AfficherLigneSi</w:t>
            </w:r>
            <w:proofErr w:type="spellEnd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>='DBAL.ETT.</w:t>
            </w:r>
            <w:proofErr w:type="spellStart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>Co.TypeBC</w:t>
            </w:r>
            <w:proofErr w:type="spellEnd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 xml:space="preserve"> = ''BA'' or DBAL.ETT.</w:t>
            </w:r>
            <w:proofErr w:type="spellStart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>Co.TypeBC</w:t>
            </w:r>
            <w:proofErr w:type="spellEnd"/>
            <w:r w:rsidR="00783726" w:rsidRPr="00F85309">
              <w:rPr>
                <w:rFonts w:cs="Arial"/>
                <w:sz w:val="16"/>
                <w:szCs w:val="16"/>
                <w:highlight w:val="green"/>
              </w:rPr>
              <w:t xml:space="preserve"> = ''BR'''</w:t>
            </w:r>
            <w:r w:rsidR="00783726" w:rsidRPr="00F85309">
              <w:rPr>
                <w:rFonts w:cs="Arial"/>
                <w:sz w:val="16"/>
                <w:szCs w:val="16"/>
              </w:rPr>
              <w:t xml:space="preserve"> </w:t>
            </w:r>
            <w:r w:rsidRPr="00F85309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="00783726" w:rsidRPr="00F85309">
              <w:rPr>
                <w:rFonts w:cs="Arial"/>
                <w:sz w:val="16"/>
                <w:szCs w:val="16"/>
              </w:rPr>
              <w:t xml:space="preserve">BA de </w:t>
            </w:r>
            <w:r w:rsidRPr="00F85309">
              <w:rPr>
                <w:rFonts w:cs="Arial"/>
                <w:sz w:val="16"/>
                <w:szCs w:val="16"/>
              </w:rPr>
              <w:fldChar w:fldCharType="begin"/>
            </w:r>
            <w:r w:rsidR="00783726" w:rsidRPr="00F85309">
              <w:rPr>
                <w:rFonts w:cs="Arial"/>
                <w:sz w:val="16"/>
                <w:szCs w:val="16"/>
              </w:rPr>
              <w:instrText xml:space="preserve"> QUOTE "DBAL.ETT.BR.Libelle " \* MERGEFORMAT </w:instrText>
            </w:r>
            <w:r w:rsidRPr="00F85309">
              <w:rPr>
                <w:rFonts w:cs="Arial"/>
                <w:sz w:val="16"/>
                <w:szCs w:val="16"/>
              </w:rPr>
              <w:fldChar w:fldCharType="separate"/>
            </w:r>
            <w:r w:rsidR="00783726" w:rsidRPr="00F85309">
              <w:rPr>
                <w:rFonts w:cs="Arial"/>
                <w:sz w:val="16"/>
                <w:szCs w:val="16"/>
                <w:highlight w:val="magenta"/>
              </w:rPr>
              <w:t>DBAL.ETT.BR.Libelle</w:t>
            </w:r>
            <w:r w:rsidR="00783726" w:rsidRPr="00F85309">
              <w:rPr>
                <w:rFonts w:cs="Arial"/>
                <w:sz w:val="16"/>
                <w:szCs w:val="16"/>
              </w:rPr>
              <w:t xml:space="preserve"> </w:t>
            </w:r>
            <w:r w:rsidRPr="00F85309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783726" w:rsidRPr="00783726" w:rsidTr="00EC1B93">
        <w:tc>
          <w:tcPr>
            <w:tcW w:w="31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  <w:gridCol w:w="902"/>
              <w:gridCol w:w="685"/>
              <w:gridCol w:w="673"/>
              <w:gridCol w:w="1376"/>
              <w:gridCol w:w="1376"/>
              <w:gridCol w:w="1376"/>
              <w:gridCol w:w="1376"/>
              <w:gridCol w:w="1376"/>
              <w:gridCol w:w="1376"/>
              <w:gridCol w:w="1376"/>
              <w:gridCol w:w="1376"/>
            </w:tblGrid>
            <w:tr w:rsidR="002F5C41" w:rsidRPr="00783726" w:rsidTr="00543BF6">
              <w:trPr>
                <w:trHeight w:val="510"/>
                <w:tblHeader/>
              </w:trPr>
              <w:tc>
                <w:tcPr>
                  <w:tcW w:w="400" w:type="pct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E34A27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instrText xml:space="preserve"> QUOTE "AG.Reference='BALGENCPT | DCPT.ETT.Co.Siret | DCPT.ETT.Exercice' " \* MERGEFORMAT </w:instrText>
                  </w: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proofErr w:type="spellStart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AG.Reference</w:t>
                  </w:r>
                  <w:proofErr w:type="spellEnd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='BALGENCPT | DCPT.ETT.</w:t>
                  </w:r>
                  <w:proofErr w:type="spellStart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Co.Siret</w:t>
                  </w:r>
                  <w:proofErr w:type="spellEnd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 xml:space="preserve"> | DCPT.ETT.Exercice'</w:t>
                  </w:r>
                  <w:r w:rsidR="00783726" w:rsidRPr="00783726">
                    <w:rPr>
                      <w:rFonts w:cs="Arial"/>
                      <w:szCs w:val="20"/>
                    </w:rPr>
                    <w:t xml:space="preserve"> </w:t>
                  </w: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  <w:r w:rsidR="00783726" w:rsidRPr="00783726">
                    <w:rPr>
                      <w:rFonts w:cs="Arial"/>
                      <w:b/>
                      <w:sz w:val="16"/>
                      <w:szCs w:val="16"/>
                    </w:rPr>
                    <w:t>Numéro de compte</w:t>
                  </w:r>
                </w:p>
                <w:p w:rsidR="00783726" w:rsidRPr="00783726" w:rsidRDefault="00E34A27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"[T]-DBAL.IB.NumOrdre='&lt;Renseigné&gt;'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t>[T]-DBAL.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t>IB.NumOrdre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t>='&lt;Renseigné&gt;'</w:t>
                  </w:r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10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Libellé du compte</w:t>
                  </w:r>
                </w:p>
              </w:tc>
              <w:tc>
                <w:tcPr>
                  <w:tcW w:w="7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Balance d’entrée</w:t>
                  </w:r>
                </w:p>
              </w:tc>
              <w:tc>
                <w:tcPr>
                  <w:tcW w:w="7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Opérations non budgétaires</w:t>
                  </w:r>
                </w:p>
              </w:tc>
              <w:tc>
                <w:tcPr>
                  <w:tcW w:w="7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Opérations budgétaires</w:t>
                  </w:r>
                </w:p>
              </w:tc>
              <w:tc>
                <w:tcPr>
                  <w:tcW w:w="7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  <w:tc>
                <w:tcPr>
                  <w:tcW w:w="7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Soldes</w:t>
                  </w:r>
                </w:p>
              </w:tc>
            </w:tr>
            <w:tr w:rsidR="007805D3" w:rsidRPr="00783726" w:rsidTr="00543BF6">
              <w:trPr>
                <w:trHeight w:val="311"/>
                <w:tblHeader/>
              </w:trPr>
              <w:tc>
                <w:tcPr>
                  <w:tcW w:w="400" w:type="pct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AutoHyphens w:val="0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10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AutoHyphens w:val="0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83726" w:rsidRPr="00783726" w:rsidRDefault="00783726" w:rsidP="00783726">
                  <w:pPr>
                    <w:suppressLineNumbers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</w:tr>
            <w:tr w:rsidR="007805D3" w:rsidRPr="003625A5" w:rsidTr="00543BF6">
              <w:trPr>
                <w:trHeight w:val="850"/>
              </w:trPr>
              <w:tc>
                <w:tcPr>
                  <w:tcW w:w="4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783726" w:rsidRDefault="00E34A27" w:rsidP="00783726">
                  <w:pPr>
                    <w:suppressLineNumbers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DBAL.IB.NumOrdre)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(Ord. par 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"[L]-AG.StylerCellule='DBAL.IB.Format | DECIMAL | FONT7'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</w:t>
                  </w:r>
                  <w:r w:rsidR="00061D62" w:rsidRPr="00061D6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061D62">
                    <w:rPr>
                      <w:rFonts w:cs="Arial"/>
                      <w:sz w:val="16"/>
                      <w:szCs w:val="16"/>
                      <w:highlight w:val="green"/>
                    </w:rPr>
                    <w:t>| FONT7'</w:t>
                  </w:r>
                  <w:r w:rsidR="00061D62" w:rsidRPr="00061D6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"AG.StylerCellule='DBAL.IB.Format | LIBELLE'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LIBELLE'</w:t>
                  </w:r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"DBAL.IB.NumCompte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IB.NumCompte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11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783726" w:rsidRDefault="00E34A27" w:rsidP="002F5C41">
                  <w:pPr>
                    <w:suppressLineNumbers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"AG.StylerCellule='DBAL.IB.Format | LIBELLE | VBORDER | FONT7'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proofErr w:type="spellStart"/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</w:t>
                  </w:r>
                  <w:r w:rsidR="00EC1B93" w:rsidRPr="00EC1B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>| VBORDER</w:t>
                  </w:r>
                  <w:r w:rsidR="00EC1B93" w:rsidRPr="00EC1B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EC1B93">
                    <w:rPr>
                      <w:rFonts w:cs="Arial"/>
                      <w:sz w:val="16"/>
                      <w:szCs w:val="16"/>
                      <w:highlight w:val="green"/>
                    </w:rPr>
                    <w:t>| FONT7'</w:t>
                  </w:r>
                  <w:r w:rsidR="00EC1B93" w:rsidRPr="00EC1B9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"DBAL.IB.LibelleRegl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IB.LibelleRegl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"DBAL.IB.LibelleReglCompl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IB.LibelleReglCompl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783726" w:rsidRDefault="00E34A27" w:rsidP="00783726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"DBAL.IB.MtBalEntreeDeb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IB.MtBalEntreeDeb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783726" w:rsidRDefault="00E34A27" w:rsidP="00783726">
                  <w:pPr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begin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"DBAL.IB.MtBalEntreeCre " \* MERGEFORMAT </w:instrText>
                  </w: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DBAL.</w:t>
                  </w:r>
                  <w:proofErr w:type="spellStart"/>
                  <w:r w:rsidR="00783726"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t>IB.MtBalEntreeCre</w:t>
                  </w:r>
                  <w:proofErr w:type="spellEnd"/>
                  <w:r w:rsidR="00783726" w:rsidRPr="0078372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783726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783726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"[L]-AG.LienVers='DBAL.IB.MtOpeNonBudDeb | LienBalg | document[&amp;#146;../LiensBalance.xml&amp;#146;]/comptes | DBAL.ETT.Co.Siret | DBAL.ETT.Exercice | DBAL.IB.NumCompte | op-non-budg-debit | R'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IB.MtOpeNonBudDeb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op-non-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budg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debit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R'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783726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"[L]-AG.LienVers='DBAL.IB.MtOpeNonBudCre | LienBalg | document[&amp;#146;../LiensBalance.xml&amp;#146;]/comptes | DBAL.ETT.Co.Siret | DBAL.ETT.Exercice | DBAL.IB.NumCompte | op-non-budg-credit | D'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IB.MtOpeNonBudCre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op-non-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budg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credit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783726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"[L]-AG.LienVers='DBAL.IB.MtOpeBudDeb | LienBalg | document[&amp;#146;../LiensBalance.xml&amp;#146;]/comptes | DBAL.ETT.Co.Siret | DBAL.ETT.Exercice | DBAL.IB.NumCompte | op-budg-debit | R'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IB.MtOpeBudDeb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op-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budg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debit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R'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783726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"[L]-AG.LienVers='DBAL.IB.MtOpeBudCre | LienBalg | document[&amp;#146;../LiensBalance.xml&amp;#146;]/comptes | DBAL.ETT.Co.Siret | DBAL.ETT.Exercice | DBAL.IB.NumCompte | op-budg-credit | D'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IB.MtOpeBudCre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op-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budg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credit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3625A5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"[L]-AG.LienVers='DBAL.IB.MtTotDeb | LienBalg | document[&amp;#146;../LiensBalance.xml&amp;#146;]/comptes | DBAL.ETT.Co.Siret | DBAL.ETT.Exercice | DBAL.IB.NumCompte | tot-debit | R'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IB.MtTotDeb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tot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debit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R'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3625A5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"[L]-AG.LienVers='DBAL.IB.MtTotCre | LienBalg | document[&amp;#146;../LiensBalance.xml&amp;#146;]/comptes | DBAL.ETT.Co.Siret | DBAL.ETT.Exercice | DBAL.IB.NumCompte | tot-credit | D'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IB.MtTotCre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tot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credit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3625A5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"[L]-AG.LienVers='DBAL.IB.MtSoldeDeb | LienBalg | document[&amp;#146;../LiensBalance.xml&amp;#146;]/comptes | DBAL.ETT.Co.Siret | DBAL.ETT.Exercice | DBAL.IB.NumCompte | solde-debit | R'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IB.MtSoldeDeb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solde-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debit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R'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783726" w:rsidRPr="00D053BD" w:rsidRDefault="00E34A27" w:rsidP="003625A5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begin"/>
                  </w:r>
                  <w:r w:rsidR="00D053B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"[L]-AG.LienVers='DBAL.IB.MtSoldeCre | LienBalg | document[&amp;#146;../LiensBalance.xml&amp;#146;]/comptes | DBAL.ETT.Co.Siret | DBAL.ETT.Exercice | DBAL.IB.NumCompte | solde-credit | D' " \* MERGEFORMAT </w:instrText>
                  </w:r>
                  <w:r w:rsidRPr="00E34A27">
                    <w:rPr>
                      <w:rFonts w:cs="Arial"/>
                      <w:sz w:val="16"/>
                      <w:szCs w:val="16"/>
                      <w:highlight w:val="magenta"/>
                      <w:lang w:val="en-US"/>
                    </w:rPr>
                    <w:fldChar w:fldCharType="separate"/>
                  </w:r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AG.LienVers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='DBAL.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IB.MtSoldeCre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LienBalg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document[&amp;#146;../LiensBalance.xml&amp;#146;]/comptes | DBAL.ETT.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Co.Siret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DBAL.ETT.Exercice | DBAL.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solde-</w:t>
                  </w:r>
                  <w:proofErr w:type="spellStart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>credit</w:t>
                  </w:r>
                  <w:proofErr w:type="spellEnd"/>
                  <w:r w:rsidR="00D053BD" w:rsidRPr="00D053BD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D'</w:t>
                  </w:r>
                  <w:r w:rsidR="00D053BD" w:rsidRPr="00D053B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053BD">
                    <w:rPr>
                      <w:rFonts w:cs="Arial"/>
                      <w:sz w:val="16"/>
                      <w:szCs w:val="16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210"/>
            </w:tblGrid>
            <w:tr w:rsidR="00783726" w:rsidRPr="00783726" w:rsidTr="00EC1B93">
              <w:tc>
                <w:tcPr>
                  <w:tcW w:w="313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3726" w:rsidRPr="00783726" w:rsidRDefault="00E34A27" w:rsidP="00783726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begin"/>
                  </w:r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"[L]-AG.AfficherSiAbsent='DBAL.IB.NumOrdre ? Cet état ne contient pas d&amp;#146;information.' " \* MERGEFORMAT </w:instrText>
                  </w: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separate"/>
                  </w:r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='DBAL.</w:t>
                  </w:r>
                  <w:proofErr w:type="spellStart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783726" w:rsidRPr="00783726">
                    <w:rPr>
                      <w:rFonts w:cs="Arial"/>
                      <w:szCs w:val="20"/>
                      <w:highlight w:val="green"/>
                    </w:rPr>
                    <w:t xml:space="preserve"> ? Cet état ne contient pas d&amp;#146;information.'</w:t>
                  </w:r>
                  <w:r w:rsidR="00783726" w:rsidRPr="00783726">
                    <w:rPr>
                      <w:rFonts w:cs="Arial"/>
                      <w:szCs w:val="20"/>
                    </w:rPr>
                    <w:t xml:space="preserve"> </w:t>
                  </w:r>
                  <w:r w:rsidRPr="00783726">
                    <w:rPr>
                      <w:rFonts w:cs="Arial"/>
                      <w:szCs w:val="20"/>
                      <w:highlight w:val="green"/>
                    </w:rPr>
                    <w:fldChar w:fldCharType="end"/>
                  </w:r>
                </w:p>
              </w:tc>
            </w:tr>
          </w:tbl>
          <w:p w:rsidR="00783726" w:rsidRPr="00783726" w:rsidRDefault="00783726" w:rsidP="00783726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</w:tbl>
    <w:p w:rsidR="00783726" w:rsidRPr="00783726" w:rsidRDefault="00783726" w:rsidP="00783726"/>
    <w:p w:rsidR="00783726" w:rsidRPr="00783726" w:rsidRDefault="00783726" w:rsidP="00783726">
      <w:pPr>
        <w:tabs>
          <w:tab w:val="right" w:pos="14400"/>
        </w:tabs>
        <w:kinsoku w:val="0"/>
        <w:overflowPunct w:val="0"/>
        <w:rPr>
          <w:rFonts w:cs="Arial"/>
          <w:sz w:val="8"/>
          <w:szCs w:val="8"/>
        </w:rPr>
      </w:pPr>
    </w:p>
    <w:p w:rsidR="00A63C2F" w:rsidRPr="00783726" w:rsidRDefault="00A63C2F" w:rsidP="00783726">
      <w:pPr>
        <w:rPr>
          <w:szCs w:val="8"/>
        </w:rPr>
      </w:pPr>
    </w:p>
    <w:sectPr w:rsidR="00A63C2F" w:rsidRPr="00783726" w:rsidSect="00F200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02C11"/>
    <w:rsid w:val="00002C65"/>
    <w:rsid w:val="00003E21"/>
    <w:rsid w:val="00010739"/>
    <w:rsid w:val="0001267C"/>
    <w:rsid w:val="000220CC"/>
    <w:rsid w:val="00025465"/>
    <w:rsid w:val="00030EA0"/>
    <w:rsid w:val="00051ABC"/>
    <w:rsid w:val="0005593A"/>
    <w:rsid w:val="00061D62"/>
    <w:rsid w:val="0006784D"/>
    <w:rsid w:val="00072F63"/>
    <w:rsid w:val="00073D31"/>
    <w:rsid w:val="00080FE2"/>
    <w:rsid w:val="00082E41"/>
    <w:rsid w:val="00087757"/>
    <w:rsid w:val="000B105A"/>
    <w:rsid w:val="000B4B53"/>
    <w:rsid w:val="000D5FA1"/>
    <w:rsid w:val="000D6D73"/>
    <w:rsid w:val="000E5AB3"/>
    <w:rsid w:val="001028FA"/>
    <w:rsid w:val="00110C34"/>
    <w:rsid w:val="00111BE8"/>
    <w:rsid w:val="00131EB1"/>
    <w:rsid w:val="00144536"/>
    <w:rsid w:val="0015289E"/>
    <w:rsid w:val="00163F44"/>
    <w:rsid w:val="001667F1"/>
    <w:rsid w:val="00167FC8"/>
    <w:rsid w:val="00171104"/>
    <w:rsid w:val="00171546"/>
    <w:rsid w:val="00172A36"/>
    <w:rsid w:val="001829A2"/>
    <w:rsid w:val="00184D8D"/>
    <w:rsid w:val="00192343"/>
    <w:rsid w:val="001B4374"/>
    <w:rsid w:val="001B478B"/>
    <w:rsid w:val="001C4766"/>
    <w:rsid w:val="002115D3"/>
    <w:rsid w:val="00233C2E"/>
    <w:rsid w:val="00235EFD"/>
    <w:rsid w:val="00237F8C"/>
    <w:rsid w:val="00243DAD"/>
    <w:rsid w:val="00243F6B"/>
    <w:rsid w:val="0024660A"/>
    <w:rsid w:val="002660FF"/>
    <w:rsid w:val="002720EF"/>
    <w:rsid w:val="002734B5"/>
    <w:rsid w:val="002A362A"/>
    <w:rsid w:val="002B5DB5"/>
    <w:rsid w:val="002B63A8"/>
    <w:rsid w:val="002B7D0B"/>
    <w:rsid w:val="002C2A8C"/>
    <w:rsid w:val="002F5C41"/>
    <w:rsid w:val="002F69B7"/>
    <w:rsid w:val="003210D2"/>
    <w:rsid w:val="003261A5"/>
    <w:rsid w:val="003625A5"/>
    <w:rsid w:val="0037626C"/>
    <w:rsid w:val="0037735B"/>
    <w:rsid w:val="0038031C"/>
    <w:rsid w:val="00391BD6"/>
    <w:rsid w:val="003A1456"/>
    <w:rsid w:val="003C0E82"/>
    <w:rsid w:val="003C27A3"/>
    <w:rsid w:val="003C45DE"/>
    <w:rsid w:val="003D2481"/>
    <w:rsid w:val="003D6103"/>
    <w:rsid w:val="003E4A0E"/>
    <w:rsid w:val="003E66A6"/>
    <w:rsid w:val="003F10CC"/>
    <w:rsid w:val="003F272D"/>
    <w:rsid w:val="003F53DE"/>
    <w:rsid w:val="00403B94"/>
    <w:rsid w:val="004079E1"/>
    <w:rsid w:val="00414ECE"/>
    <w:rsid w:val="00452916"/>
    <w:rsid w:val="00453FF1"/>
    <w:rsid w:val="00473C65"/>
    <w:rsid w:val="004759E4"/>
    <w:rsid w:val="00487088"/>
    <w:rsid w:val="004A113D"/>
    <w:rsid w:val="004A1748"/>
    <w:rsid w:val="004B522C"/>
    <w:rsid w:val="004B6251"/>
    <w:rsid w:val="004B75F1"/>
    <w:rsid w:val="004C1BB8"/>
    <w:rsid w:val="004C3E86"/>
    <w:rsid w:val="004C66EB"/>
    <w:rsid w:val="004D3946"/>
    <w:rsid w:val="004D6C7F"/>
    <w:rsid w:val="004F0167"/>
    <w:rsid w:val="0050333A"/>
    <w:rsid w:val="00512BF3"/>
    <w:rsid w:val="00536CD6"/>
    <w:rsid w:val="00543BF6"/>
    <w:rsid w:val="00574593"/>
    <w:rsid w:val="00575EDC"/>
    <w:rsid w:val="00582EF2"/>
    <w:rsid w:val="005A0184"/>
    <w:rsid w:val="005A151E"/>
    <w:rsid w:val="005A2AAA"/>
    <w:rsid w:val="005A7CCF"/>
    <w:rsid w:val="005B72CC"/>
    <w:rsid w:val="005C1586"/>
    <w:rsid w:val="005C5D28"/>
    <w:rsid w:val="005D3EF0"/>
    <w:rsid w:val="005E425A"/>
    <w:rsid w:val="005E757F"/>
    <w:rsid w:val="005F1699"/>
    <w:rsid w:val="005F28B3"/>
    <w:rsid w:val="00613403"/>
    <w:rsid w:val="00613CDF"/>
    <w:rsid w:val="00614862"/>
    <w:rsid w:val="00627A69"/>
    <w:rsid w:val="00627D95"/>
    <w:rsid w:val="00630834"/>
    <w:rsid w:val="00653829"/>
    <w:rsid w:val="00687BEE"/>
    <w:rsid w:val="00691D9D"/>
    <w:rsid w:val="006B35E5"/>
    <w:rsid w:val="006B5DB7"/>
    <w:rsid w:val="006D1FDF"/>
    <w:rsid w:val="006D3202"/>
    <w:rsid w:val="006E1B2D"/>
    <w:rsid w:val="006E2E92"/>
    <w:rsid w:val="006F4CE4"/>
    <w:rsid w:val="00721E99"/>
    <w:rsid w:val="00726038"/>
    <w:rsid w:val="00730D40"/>
    <w:rsid w:val="00734C96"/>
    <w:rsid w:val="00740660"/>
    <w:rsid w:val="00752E77"/>
    <w:rsid w:val="0077672D"/>
    <w:rsid w:val="007805D3"/>
    <w:rsid w:val="007822FA"/>
    <w:rsid w:val="00783726"/>
    <w:rsid w:val="0079529B"/>
    <w:rsid w:val="007A4BF9"/>
    <w:rsid w:val="007D5133"/>
    <w:rsid w:val="007E19F9"/>
    <w:rsid w:val="00801FF8"/>
    <w:rsid w:val="00845418"/>
    <w:rsid w:val="00851ABE"/>
    <w:rsid w:val="0085504F"/>
    <w:rsid w:val="00865142"/>
    <w:rsid w:val="008708D2"/>
    <w:rsid w:val="00872AD7"/>
    <w:rsid w:val="00885709"/>
    <w:rsid w:val="008A1F2C"/>
    <w:rsid w:val="008B016E"/>
    <w:rsid w:val="008B69E5"/>
    <w:rsid w:val="00903D8C"/>
    <w:rsid w:val="009137CB"/>
    <w:rsid w:val="0091429A"/>
    <w:rsid w:val="009170C0"/>
    <w:rsid w:val="00926CEA"/>
    <w:rsid w:val="009277E0"/>
    <w:rsid w:val="00937F8C"/>
    <w:rsid w:val="00944182"/>
    <w:rsid w:val="00954BAF"/>
    <w:rsid w:val="009561E9"/>
    <w:rsid w:val="00972E2D"/>
    <w:rsid w:val="0097692A"/>
    <w:rsid w:val="00977BC1"/>
    <w:rsid w:val="00990C3D"/>
    <w:rsid w:val="00991328"/>
    <w:rsid w:val="009B0C4E"/>
    <w:rsid w:val="009B3CF3"/>
    <w:rsid w:val="009B4D92"/>
    <w:rsid w:val="009C0586"/>
    <w:rsid w:val="009F0A0B"/>
    <w:rsid w:val="009F2068"/>
    <w:rsid w:val="00A0690D"/>
    <w:rsid w:val="00A13347"/>
    <w:rsid w:val="00A14BC9"/>
    <w:rsid w:val="00A2736F"/>
    <w:rsid w:val="00A63C2F"/>
    <w:rsid w:val="00A77A0C"/>
    <w:rsid w:val="00A803D7"/>
    <w:rsid w:val="00A8277C"/>
    <w:rsid w:val="00A86B0A"/>
    <w:rsid w:val="00AC25CA"/>
    <w:rsid w:val="00B1546B"/>
    <w:rsid w:val="00B15A38"/>
    <w:rsid w:val="00B25178"/>
    <w:rsid w:val="00B54F03"/>
    <w:rsid w:val="00B61C82"/>
    <w:rsid w:val="00B6652A"/>
    <w:rsid w:val="00B8164C"/>
    <w:rsid w:val="00BA0D74"/>
    <w:rsid w:val="00BA30F5"/>
    <w:rsid w:val="00BC238E"/>
    <w:rsid w:val="00C0592B"/>
    <w:rsid w:val="00C14D7A"/>
    <w:rsid w:val="00C26874"/>
    <w:rsid w:val="00C3499B"/>
    <w:rsid w:val="00C5016B"/>
    <w:rsid w:val="00C63DC0"/>
    <w:rsid w:val="00C6495E"/>
    <w:rsid w:val="00C66702"/>
    <w:rsid w:val="00C97273"/>
    <w:rsid w:val="00C97E9A"/>
    <w:rsid w:val="00CC3F38"/>
    <w:rsid w:val="00CD5833"/>
    <w:rsid w:val="00CF012E"/>
    <w:rsid w:val="00CF2FE1"/>
    <w:rsid w:val="00D011D8"/>
    <w:rsid w:val="00D053BD"/>
    <w:rsid w:val="00D05834"/>
    <w:rsid w:val="00D06703"/>
    <w:rsid w:val="00D06E10"/>
    <w:rsid w:val="00D30233"/>
    <w:rsid w:val="00D5469B"/>
    <w:rsid w:val="00D56C77"/>
    <w:rsid w:val="00D60E30"/>
    <w:rsid w:val="00D71321"/>
    <w:rsid w:val="00D80B71"/>
    <w:rsid w:val="00D84183"/>
    <w:rsid w:val="00D912C8"/>
    <w:rsid w:val="00D92395"/>
    <w:rsid w:val="00D961FA"/>
    <w:rsid w:val="00DA43F5"/>
    <w:rsid w:val="00DA6B89"/>
    <w:rsid w:val="00DA6F10"/>
    <w:rsid w:val="00DB1CDC"/>
    <w:rsid w:val="00DC14E9"/>
    <w:rsid w:val="00DC3515"/>
    <w:rsid w:val="00DE0491"/>
    <w:rsid w:val="00DF1265"/>
    <w:rsid w:val="00DF5F03"/>
    <w:rsid w:val="00E30874"/>
    <w:rsid w:val="00E34A27"/>
    <w:rsid w:val="00E35F04"/>
    <w:rsid w:val="00E37F4D"/>
    <w:rsid w:val="00E53461"/>
    <w:rsid w:val="00E5436A"/>
    <w:rsid w:val="00E60047"/>
    <w:rsid w:val="00E60ED1"/>
    <w:rsid w:val="00E72D58"/>
    <w:rsid w:val="00E749EB"/>
    <w:rsid w:val="00E94D32"/>
    <w:rsid w:val="00EB194F"/>
    <w:rsid w:val="00EC1B93"/>
    <w:rsid w:val="00F017CC"/>
    <w:rsid w:val="00F0539C"/>
    <w:rsid w:val="00F064A0"/>
    <w:rsid w:val="00F200FE"/>
    <w:rsid w:val="00F2708A"/>
    <w:rsid w:val="00F31AEA"/>
    <w:rsid w:val="00F33041"/>
    <w:rsid w:val="00F50640"/>
    <w:rsid w:val="00F6280F"/>
    <w:rsid w:val="00F85309"/>
    <w:rsid w:val="00FA0385"/>
    <w:rsid w:val="00FA4296"/>
    <w:rsid w:val="00FD0E17"/>
    <w:rsid w:val="00FD199F"/>
    <w:rsid w:val="00FE74F0"/>
    <w:rsid w:val="00FF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29A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851ABE"/>
    <w:pPr>
      <w:suppressLineNumbers/>
    </w:pPr>
  </w:style>
  <w:style w:type="table" w:styleId="Grilledutableau">
    <w:name w:val="Table Grid"/>
    <w:basedOn w:val="TableauNormal"/>
    <w:uiPriority w:val="59"/>
    <w:rsid w:val="00DF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1</Pages>
  <Words>895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173</cp:revision>
  <dcterms:created xsi:type="dcterms:W3CDTF">2010-04-15T09:04:00Z</dcterms:created>
  <dcterms:modified xsi:type="dcterms:W3CDTF">2020-12-22T14:01:00Z</dcterms:modified>
</cp:coreProperties>
</file>